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F0D59" w14:textId="77777777" w:rsidR="00275CFF" w:rsidRDefault="00275CFF" w:rsidP="00275CFF">
      <w:pPr>
        <w:jc w:val="both"/>
        <w:rPr>
          <w:rFonts w:ascii="Arial" w:hAnsi="Arial" w:cs="Arial"/>
        </w:rPr>
      </w:pPr>
    </w:p>
    <w:p w14:paraId="74F0B53C" w14:textId="4D935AB2" w:rsidR="00D86556" w:rsidRPr="0076263D" w:rsidRDefault="00275CFF" w:rsidP="00D86556">
      <w:pPr>
        <w:autoSpaceDE w:val="0"/>
        <w:autoSpaceDN w:val="0"/>
        <w:adjustRightInd w:val="0"/>
        <w:jc w:val="both"/>
        <w:rPr>
          <w:rFonts w:ascii="Arial" w:hAnsi="Arial" w:cs="Arial"/>
          <w:lang w:val="en-GB"/>
        </w:rPr>
      </w:pPr>
      <w:r w:rsidRPr="004D6EDB">
        <w:rPr>
          <w:rFonts w:ascii="Arial" w:hAnsi="Arial" w:cs="Arial"/>
        </w:rPr>
        <w:t>Na osnovu člana 38 stav 1 tačka 2 Zakona o lokalnoj samoupravi ("Službeni list Crne Gore",</w:t>
      </w:r>
      <w:r w:rsidR="00B673E2">
        <w:rPr>
          <w:rFonts w:ascii="Arial" w:hAnsi="Arial" w:cs="Arial"/>
        </w:rPr>
        <w:t>br.</w:t>
      </w:r>
      <w:r w:rsidR="00C0358C">
        <w:rPr>
          <w:rFonts w:ascii="Arial" w:hAnsi="Arial" w:cs="Arial"/>
        </w:rPr>
        <w:t xml:space="preserve"> </w:t>
      </w:r>
      <w:r w:rsidR="00B673E2">
        <w:rPr>
          <w:rFonts w:ascii="Arial" w:hAnsi="Arial" w:cs="Arial"/>
        </w:rPr>
        <w:t>02/18, 35/19, 38/20, 50/22, 84/22)</w:t>
      </w:r>
      <w:r w:rsidRPr="004D6EDB">
        <w:rPr>
          <w:rFonts w:ascii="Arial" w:hAnsi="Arial" w:cs="Arial"/>
        </w:rPr>
        <w:t xml:space="preserve"> i člana 46 stav 1 tačka 2 Statuta Opštine Bijelo Polje ("Službeni list Crne Gore - opštinski propisi" br. 19/18), Skupština opštine Bijelo Polje na sjednici održanoj dana</w:t>
      </w:r>
      <w:r w:rsidR="00C0358C">
        <w:rPr>
          <w:rFonts w:ascii="Arial" w:hAnsi="Arial" w:cs="Arial"/>
        </w:rPr>
        <w:t xml:space="preserve"> </w:t>
      </w:r>
      <w:r w:rsidR="00D86556">
        <w:rPr>
          <w:rFonts w:ascii="Arial" w:hAnsi="Arial" w:cs="Arial"/>
          <w:lang w:val="en-GB"/>
        </w:rPr>
        <w:t>13.</w:t>
      </w:r>
      <w:r w:rsidR="00461A38">
        <w:rPr>
          <w:rFonts w:ascii="Arial" w:hAnsi="Arial" w:cs="Arial"/>
          <w:lang w:val="en-GB"/>
        </w:rPr>
        <w:t>i</w:t>
      </w:r>
      <w:r w:rsidR="00D86556">
        <w:rPr>
          <w:rFonts w:ascii="Arial" w:hAnsi="Arial" w:cs="Arial"/>
          <w:lang w:val="en-GB"/>
        </w:rPr>
        <w:t>14.</w:t>
      </w:r>
      <w:r w:rsidR="003B1F1D">
        <w:rPr>
          <w:rFonts w:ascii="Arial" w:hAnsi="Arial" w:cs="Arial"/>
          <w:lang w:val="en-GB"/>
        </w:rPr>
        <w:t>05.</w:t>
      </w:r>
      <w:r w:rsidR="00D86556">
        <w:rPr>
          <w:rFonts w:ascii="Arial" w:hAnsi="Arial" w:cs="Arial"/>
          <w:lang w:val="en-GB"/>
        </w:rPr>
        <w:t xml:space="preserve"> i </w:t>
      </w:r>
      <w:r w:rsidR="00461A38">
        <w:rPr>
          <w:rFonts w:ascii="Arial" w:hAnsi="Arial" w:cs="Arial"/>
          <w:lang w:val="en-GB"/>
        </w:rPr>
        <w:t>02.06.</w:t>
      </w:r>
      <w:r w:rsidR="00D86556" w:rsidRPr="0076263D">
        <w:rPr>
          <w:rFonts w:ascii="Arial" w:hAnsi="Arial" w:cs="Arial"/>
          <w:lang w:val="en-GB"/>
        </w:rPr>
        <w:t>202</w:t>
      </w:r>
      <w:r w:rsidR="00D86556">
        <w:rPr>
          <w:rFonts w:ascii="Arial" w:hAnsi="Arial" w:cs="Arial"/>
          <w:lang w:val="en-GB"/>
        </w:rPr>
        <w:t>5</w:t>
      </w:r>
      <w:r w:rsidR="00D86556" w:rsidRPr="0076263D">
        <w:rPr>
          <w:rFonts w:ascii="Arial" w:hAnsi="Arial" w:cs="Arial"/>
          <w:lang w:val="en-GB"/>
        </w:rPr>
        <w:t xml:space="preserve">. </w:t>
      </w:r>
      <w:r w:rsidR="00D86556" w:rsidRPr="0076263D">
        <w:rPr>
          <w:rFonts w:ascii="Arial" w:hAnsi="Arial" w:cs="Arial"/>
          <w:lang w:val="pl-PL"/>
        </w:rPr>
        <w:t>godine, donijela je</w:t>
      </w:r>
    </w:p>
    <w:p w14:paraId="6BF75C65" w14:textId="5165ADEA" w:rsidR="00275CFF" w:rsidRPr="004D6EDB" w:rsidRDefault="00275CFF" w:rsidP="00D865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</w:p>
    <w:p w14:paraId="09D359FF" w14:textId="77777777" w:rsidR="00461A38" w:rsidRPr="003B1F1D" w:rsidRDefault="00461A38" w:rsidP="00461A3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3B1F1D">
        <w:rPr>
          <w:rFonts w:ascii="Arial" w:hAnsi="Arial" w:cs="Arial"/>
          <w:b/>
          <w:bCs/>
        </w:rPr>
        <w:t>ODLUKU</w:t>
      </w:r>
    </w:p>
    <w:p w14:paraId="0BA06F0D" w14:textId="7BD4223A" w:rsidR="00275CFF" w:rsidRPr="003B1F1D" w:rsidRDefault="00461A38" w:rsidP="00461A3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3B1F1D">
        <w:rPr>
          <w:rFonts w:ascii="Arial" w:hAnsi="Arial" w:cs="Arial"/>
          <w:b/>
          <w:bCs/>
        </w:rPr>
        <w:t>o davanju saglasnosti za zaključenje Ugovora o povjeravanju obavljanja komunalnih djelatnosti i korišćenju komunalne infrastrukture i drugih sredstava u svojini Opštine sa DOO Komunalno “Lim” Bijelo Polje</w:t>
      </w:r>
    </w:p>
    <w:p w14:paraId="52D7FD2E" w14:textId="77777777" w:rsidR="00275CFF" w:rsidRPr="004D6EDB" w:rsidRDefault="00275CFF" w:rsidP="00275CF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4318B437" w14:textId="2AA061A3" w:rsidR="00275CFF" w:rsidRPr="00C0358C" w:rsidRDefault="00275CFF" w:rsidP="00275CF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C0358C">
        <w:rPr>
          <w:rFonts w:ascii="Arial" w:hAnsi="Arial" w:cs="Arial"/>
          <w:b/>
          <w:bCs/>
        </w:rPr>
        <w:t>Član 1</w:t>
      </w:r>
    </w:p>
    <w:p w14:paraId="65CE6C86" w14:textId="77777777" w:rsidR="00C0358C" w:rsidRPr="00C0358C" w:rsidRDefault="00C0358C" w:rsidP="00275CF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25C6680A" w14:textId="37C57A01" w:rsidR="00275CFF" w:rsidRPr="004D6EDB" w:rsidRDefault="00C0358C" w:rsidP="00275C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275CFF" w:rsidRPr="004D6EDB">
        <w:rPr>
          <w:rFonts w:ascii="Arial" w:hAnsi="Arial" w:cs="Arial"/>
        </w:rPr>
        <w:t>Daje se saglasnost Predsjedniku</w:t>
      </w:r>
      <w:r>
        <w:rPr>
          <w:rFonts w:ascii="Arial" w:hAnsi="Arial" w:cs="Arial"/>
        </w:rPr>
        <w:t xml:space="preserve"> </w:t>
      </w:r>
      <w:r w:rsidR="00275CFF" w:rsidRPr="004D6EDB">
        <w:rPr>
          <w:rFonts w:ascii="Arial" w:hAnsi="Arial" w:cs="Arial"/>
        </w:rPr>
        <w:t xml:space="preserve">Opštine Bijelo Polje za </w:t>
      </w:r>
      <w:r w:rsidR="00275CFF" w:rsidRPr="004D6EDB">
        <w:rPr>
          <w:rFonts w:ascii="Arial" w:eastAsia="Times New Roman" w:hAnsi="Arial" w:cs="Arial"/>
          <w:color w:val="222222"/>
        </w:rPr>
        <w:t xml:space="preserve">zaključenje </w:t>
      </w:r>
      <w:r w:rsidR="00275CFF" w:rsidRPr="004D6EDB">
        <w:rPr>
          <w:rFonts w:ascii="Arial" w:hAnsi="Arial" w:cs="Arial"/>
        </w:rPr>
        <w:t>Ugovora o povjeravanju obavljanja komunalnih djelatnosti i korišćenju komunalne infrastrukture i drugih sredstava u svojini Opštine Bijelo Polje, sa</w:t>
      </w:r>
      <w:r w:rsidR="00236EBD">
        <w:rPr>
          <w:rFonts w:ascii="Arial" w:hAnsi="Arial" w:cs="Arial"/>
        </w:rPr>
        <w:t xml:space="preserve"> DOO</w:t>
      </w:r>
      <w:r w:rsidR="00275CFF" w:rsidRPr="004D6EDB">
        <w:rPr>
          <w:rFonts w:ascii="Arial" w:hAnsi="Arial" w:cs="Arial"/>
        </w:rPr>
        <w:t xml:space="preserve"> Komunalno</w:t>
      </w:r>
      <w:r w:rsidR="00236EBD">
        <w:rPr>
          <w:rFonts w:ascii="Arial" w:hAnsi="Arial" w:cs="Arial"/>
        </w:rPr>
        <w:t xml:space="preserve"> “</w:t>
      </w:r>
      <w:r w:rsidR="00275CFF" w:rsidRPr="004D6EDB">
        <w:rPr>
          <w:rFonts w:ascii="Arial" w:hAnsi="Arial" w:cs="Arial"/>
        </w:rPr>
        <w:t>Lim” Bijelo Polje.</w:t>
      </w:r>
    </w:p>
    <w:p w14:paraId="4B269B9F" w14:textId="7A02ED72" w:rsidR="00275CFF" w:rsidRPr="004D6EDB" w:rsidRDefault="00275CFF" w:rsidP="00C035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  <w:r w:rsidRPr="004D6EDB">
        <w:rPr>
          <w:rFonts w:ascii="Arial" w:hAnsi="Arial" w:cs="Arial"/>
        </w:rPr>
        <w:t xml:space="preserve"> </w:t>
      </w:r>
      <w:r w:rsidR="00F337D1">
        <w:rPr>
          <w:rFonts w:ascii="Arial" w:hAnsi="Arial" w:cs="Arial"/>
        </w:rPr>
        <w:t xml:space="preserve"> </w:t>
      </w:r>
      <w:r w:rsidRPr="004D6EDB">
        <w:rPr>
          <w:rFonts w:ascii="Arial" w:hAnsi="Arial" w:cs="Arial"/>
        </w:rPr>
        <w:t>Komunalno</w:t>
      </w:r>
      <w:r w:rsidR="00236EBD">
        <w:rPr>
          <w:rFonts w:ascii="Arial" w:hAnsi="Arial" w:cs="Arial"/>
        </w:rPr>
        <w:t xml:space="preserve"> “</w:t>
      </w:r>
      <w:r w:rsidRPr="004D6EDB">
        <w:rPr>
          <w:rFonts w:ascii="Arial" w:hAnsi="Arial" w:cs="Arial"/>
        </w:rPr>
        <w:t xml:space="preserve">Lim” DOO Bijelo Polje obavljaće povjerene poslove na teritoriji </w:t>
      </w:r>
      <w:r w:rsidR="00C57C0B">
        <w:rPr>
          <w:rFonts w:ascii="Arial" w:hAnsi="Arial" w:cs="Arial"/>
        </w:rPr>
        <w:t>o</w:t>
      </w:r>
      <w:r w:rsidRPr="004D6EDB">
        <w:rPr>
          <w:rFonts w:ascii="Arial" w:hAnsi="Arial" w:cs="Arial"/>
        </w:rPr>
        <w:t xml:space="preserve">pštine Bijelo Polje. </w:t>
      </w:r>
    </w:p>
    <w:p w14:paraId="232D012C" w14:textId="77777777" w:rsidR="00275CFF" w:rsidRPr="004D6EDB" w:rsidRDefault="00275CFF" w:rsidP="00275CF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1092C9BB" w14:textId="22673AB4" w:rsidR="00275CFF" w:rsidRPr="00C0358C" w:rsidRDefault="00275CFF" w:rsidP="00275CF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C0358C">
        <w:rPr>
          <w:rFonts w:ascii="Arial" w:hAnsi="Arial" w:cs="Arial"/>
          <w:b/>
          <w:bCs/>
        </w:rPr>
        <w:t>Član 2</w:t>
      </w:r>
    </w:p>
    <w:p w14:paraId="6D43C4B5" w14:textId="77777777" w:rsidR="00C0358C" w:rsidRPr="004D6EDB" w:rsidRDefault="00C0358C" w:rsidP="00275CF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6A51CF1E" w14:textId="7DD3290F" w:rsidR="00275CFF" w:rsidRPr="004D6EDB" w:rsidRDefault="00275CFF" w:rsidP="00275C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  <w:r w:rsidRPr="004D6EDB">
        <w:rPr>
          <w:rFonts w:ascii="Arial" w:hAnsi="Arial" w:cs="Arial"/>
        </w:rPr>
        <w:t xml:space="preserve">Sastavni dio ove Odluke je Predlog Ugovora o povjeravanju obavljanja komunalnih djelatnosti i korišćenju komunalne infrastrukture i drugih sredstava u svojini Opštine Bijelo Polje, koji će biti zaključen između Opštine Bijelo Polje i </w:t>
      </w:r>
      <w:r w:rsidR="00236EBD">
        <w:rPr>
          <w:rFonts w:ascii="Arial" w:hAnsi="Arial" w:cs="Arial"/>
        </w:rPr>
        <w:t xml:space="preserve">DOO </w:t>
      </w:r>
      <w:r w:rsidRPr="004D6EDB">
        <w:rPr>
          <w:rFonts w:ascii="Arial" w:hAnsi="Arial" w:cs="Arial"/>
        </w:rPr>
        <w:t>Komunalno</w:t>
      </w:r>
      <w:r w:rsidR="00236EBD">
        <w:rPr>
          <w:rFonts w:ascii="Arial" w:hAnsi="Arial" w:cs="Arial"/>
        </w:rPr>
        <w:t xml:space="preserve"> “</w:t>
      </w:r>
      <w:r w:rsidRPr="004D6EDB">
        <w:rPr>
          <w:rFonts w:ascii="Arial" w:hAnsi="Arial" w:cs="Arial"/>
        </w:rPr>
        <w:t>Lim” Bijelo Polje.</w:t>
      </w:r>
    </w:p>
    <w:p w14:paraId="5F8396FA" w14:textId="77777777" w:rsidR="00275CFF" w:rsidRPr="004D6EDB" w:rsidRDefault="00275CFF" w:rsidP="00275C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</w:p>
    <w:p w14:paraId="5643CFEF" w14:textId="77777777" w:rsidR="00275CFF" w:rsidRPr="004D6EDB" w:rsidRDefault="00275CFF" w:rsidP="00275CF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028CD8DF" w14:textId="1FD7D5C1" w:rsidR="00275CFF" w:rsidRDefault="00275CFF" w:rsidP="00275CF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C0358C">
        <w:rPr>
          <w:rFonts w:ascii="Arial" w:hAnsi="Arial" w:cs="Arial"/>
          <w:b/>
          <w:bCs/>
        </w:rPr>
        <w:t>Član 3</w:t>
      </w:r>
    </w:p>
    <w:p w14:paraId="363012DF" w14:textId="77777777" w:rsidR="00C0358C" w:rsidRPr="00C0358C" w:rsidRDefault="00C0358C" w:rsidP="00275CF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70689CB4" w14:textId="77777777" w:rsidR="00275CFF" w:rsidRPr="004D6EDB" w:rsidRDefault="00275CFF" w:rsidP="00275C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  <w:r w:rsidRPr="004D6EDB">
        <w:rPr>
          <w:rFonts w:ascii="Arial" w:hAnsi="Arial" w:cs="Arial"/>
        </w:rPr>
        <w:t>Ova Odluka stupa na snagu danom objavljivanja u "Službenom listu CG-Opštinski propisi".</w:t>
      </w:r>
    </w:p>
    <w:p w14:paraId="7850A059" w14:textId="77777777" w:rsidR="00275CFF" w:rsidRPr="004D6EDB" w:rsidRDefault="00275CFF" w:rsidP="00275C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</w:p>
    <w:p w14:paraId="482469F2" w14:textId="77777777" w:rsidR="00275CFF" w:rsidRPr="004D6EDB" w:rsidRDefault="00275CFF" w:rsidP="00275C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</w:p>
    <w:p w14:paraId="263A1E09" w14:textId="77777777" w:rsidR="00C0358C" w:rsidRPr="00952FF6" w:rsidRDefault="00C0358C" w:rsidP="00C0358C">
      <w:pPr>
        <w:rPr>
          <w:rFonts w:ascii="Arial" w:hAnsi="Arial" w:cs="Arial"/>
          <w:lang w:val="sr-Latn-CS"/>
        </w:rPr>
      </w:pPr>
    </w:p>
    <w:p w14:paraId="1E9F0F72" w14:textId="03B9EBEA" w:rsidR="00C0358C" w:rsidRPr="00952FF6" w:rsidRDefault="00C0358C" w:rsidP="00C0358C">
      <w:pPr>
        <w:spacing w:after="0"/>
        <w:rPr>
          <w:rFonts w:ascii="Arial" w:hAnsi="Arial" w:cs="Arial"/>
          <w:lang w:val="sr-Latn-CS"/>
        </w:rPr>
      </w:pPr>
      <w:r w:rsidRPr="00952FF6">
        <w:rPr>
          <w:rFonts w:ascii="Arial" w:hAnsi="Arial" w:cs="Arial"/>
          <w:lang w:val="sr-Latn-CS"/>
        </w:rPr>
        <w:t>Broj: 02-</w:t>
      </w:r>
      <w:r>
        <w:rPr>
          <w:rFonts w:ascii="Arial" w:hAnsi="Arial" w:cs="Arial"/>
          <w:lang w:val="sr-Latn-CS"/>
        </w:rPr>
        <w:t>016/25-</w:t>
      </w:r>
      <w:r w:rsidR="00D46A95">
        <w:rPr>
          <w:rFonts w:ascii="Arial" w:hAnsi="Arial" w:cs="Arial"/>
          <w:lang w:val="sr-Latn-CS"/>
        </w:rPr>
        <w:t>193</w:t>
      </w:r>
    </w:p>
    <w:p w14:paraId="1DC58BF6" w14:textId="20620871" w:rsidR="00C0358C" w:rsidRPr="00952FF6" w:rsidRDefault="00C0358C" w:rsidP="00C0358C">
      <w:pPr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Bijelo Polje, </w:t>
      </w:r>
      <w:r w:rsidR="00461A38">
        <w:rPr>
          <w:rFonts w:ascii="Arial" w:hAnsi="Arial" w:cs="Arial"/>
          <w:lang w:val="sr-Latn-CS"/>
        </w:rPr>
        <w:t>03.06.202</w:t>
      </w:r>
      <w:r>
        <w:rPr>
          <w:rFonts w:ascii="Arial" w:hAnsi="Arial" w:cs="Arial"/>
          <w:lang w:val="sr-Latn-CS"/>
        </w:rPr>
        <w:t>5</w:t>
      </w:r>
      <w:r w:rsidRPr="00952FF6">
        <w:rPr>
          <w:rFonts w:ascii="Arial" w:hAnsi="Arial" w:cs="Arial"/>
          <w:lang w:val="sr-Latn-CS"/>
        </w:rPr>
        <w:t>.godine</w:t>
      </w:r>
    </w:p>
    <w:p w14:paraId="3E970CFF" w14:textId="77777777" w:rsidR="00C0358C" w:rsidRDefault="00C0358C" w:rsidP="00C0358C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Skupština opštine Bijelo Polje</w:t>
      </w:r>
    </w:p>
    <w:p w14:paraId="43DA680E" w14:textId="77777777" w:rsidR="00C0358C" w:rsidRDefault="00C0358C" w:rsidP="00C0358C">
      <w:pPr>
        <w:rPr>
          <w:rFonts w:ascii="Arial" w:hAnsi="Arial" w:cs="Arial"/>
          <w:lang w:val="sr-Latn-CS"/>
        </w:rPr>
      </w:pPr>
    </w:p>
    <w:p w14:paraId="2CD6BDA0" w14:textId="77777777" w:rsidR="00C0358C" w:rsidRDefault="00C0358C" w:rsidP="00C0358C">
      <w:pPr>
        <w:spacing w:after="0"/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 xml:space="preserve">                                                                                                                   Predsjednica,</w:t>
      </w:r>
    </w:p>
    <w:p w14:paraId="0BD955B9" w14:textId="645E6022" w:rsidR="00275CFF" w:rsidRPr="00C0358C" w:rsidRDefault="00C0358C" w:rsidP="00C0358C">
      <w:pPr>
        <w:jc w:val="center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                                                                                                                  Selma Omerović</w:t>
      </w:r>
    </w:p>
    <w:sectPr w:rsidR="00275CFF" w:rsidRPr="00C035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D5BD5"/>
    <w:multiLevelType w:val="hybridMultilevel"/>
    <w:tmpl w:val="72F0CD36"/>
    <w:lvl w:ilvl="0" w:tplc="1166BF7C">
      <w:start w:val="6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F7A5307"/>
    <w:multiLevelType w:val="hybridMultilevel"/>
    <w:tmpl w:val="0BBA269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DC57B4"/>
    <w:multiLevelType w:val="hybridMultilevel"/>
    <w:tmpl w:val="D5E2D968"/>
    <w:lvl w:ilvl="0" w:tplc="1B943B72">
      <w:start w:val="1"/>
      <w:numFmt w:val="decimal"/>
      <w:lvlText w:val="%1."/>
      <w:lvlJc w:val="left"/>
      <w:pPr>
        <w:ind w:left="468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3" w15:restartNumberingAfterBreak="0">
    <w:nsid w:val="530A70C0"/>
    <w:multiLevelType w:val="hybridMultilevel"/>
    <w:tmpl w:val="C51A01B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2C289F"/>
    <w:multiLevelType w:val="hybridMultilevel"/>
    <w:tmpl w:val="A2E24F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8A365A"/>
    <w:multiLevelType w:val="hybridMultilevel"/>
    <w:tmpl w:val="8BF259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718890">
    <w:abstractNumId w:val="5"/>
  </w:num>
  <w:num w:numId="2" w16cid:durableId="1824471067">
    <w:abstractNumId w:val="2"/>
  </w:num>
  <w:num w:numId="3" w16cid:durableId="581530708">
    <w:abstractNumId w:val="1"/>
  </w:num>
  <w:num w:numId="4" w16cid:durableId="457065212">
    <w:abstractNumId w:val="0"/>
  </w:num>
  <w:num w:numId="5" w16cid:durableId="1923103729">
    <w:abstractNumId w:val="4"/>
  </w:num>
  <w:num w:numId="6" w16cid:durableId="6284419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E7D"/>
    <w:rsid w:val="00020A61"/>
    <w:rsid w:val="000256C2"/>
    <w:rsid w:val="00070D5B"/>
    <w:rsid w:val="00076315"/>
    <w:rsid w:val="000841C4"/>
    <w:rsid w:val="000C6224"/>
    <w:rsid w:val="000D3850"/>
    <w:rsid w:val="00150326"/>
    <w:rsid w:val="00195E2F"/>
    <w:rsid w:val="001A26CF"/>
    <w:rsid w:val="001A60FF"/>
    <w:rsid w:val="001D7691"/>
    <w:rsid w:val="001F139E"/>
    <w:rsid w:val="001F159C"/>
    <w:rsid w:val="001F36A1"/>
    <w:rsid w:val="00226457"/>
    <w:rsid w:val="00236EBD"/>
    <w:rsid w:val="00275CFF"/>
    <w:rsid w:val="002A214D"/>
    <w:rsid w:val="002A76D0"/>
    <w:rsid w:val="002C7D1A"/>
    <w:rsid w:val="002D3519"/>
    <w:rsid w:val="002D5C4D"/>
    <w:rsid w:val="00314AD8"/>
    <w:rsid w:val="00321029"/>
    <w:rsid w:val="00336AD0"/>
    <w:rsid w:val="00356E5F"/>
    <w:rsid w:val="00373458"/>
    <w:rsid w:val="00381AE2"/>
    <w:rsid w:val="00383264"/>
    <w:rsid w:val="00392927"/>
    <w:rsid w:val="003932C4"/>
    <w:rsid w:val="0039636B"/>
    <w:rsid w:val="003B1F1D"/>
    <w:rsid w:val="003B2752"/>
    <w:rsid w:val="003B36C1"/>
    <w:rsid w:val="003E08C3"/>
    <w:rsid w:val="00400E16"/>
    <w:rsid w:val="0040556F"/>
    <w:rsid w:val="0041429F"/>
    <w:rsid w:val="00415A64"/>
    <w:rsid w:val="004216F6"/>
    <w:rsid w:val="0044730F"/>
    <w:rsid w:val="00461A38"/>
    <w:rsid w:val="00464663"/>
    <w:rsid w:val="004A06CA"/>
    <w:rsid w:val="004C1B56"/>
    <w:rsid w:val="004D6EDB"/>
    <w:rsid w:val="004E5AAB"/>
    <w:rsid w:val="004F4531"/>
    <w:rsid w:val="005064D4"/>
    <w:rsid w:val="005233A6"/>
    <w:rsid w:val="00535507"/>
    <w:rsid w:val="005361A3"/>
    <w:rsid w:val="0054294B"/>
    <w:rsid w:val="005429EB"/>
    <w:rsid w:val="005558CD"/>
    <w:rsid w:val="00572AD3"/>
    <w:rsid w:val="005758FA"/>
    <w:rsid w:val="005824E0"/>
    <w:rsid w:val="00590C0E"/>
    <w:rsid w:val="005A356C"/>
    <w:rsid w:val="005D2714"/>
    <w:rsid w:val="005D2C3B"/>
    <w:rsid w:val="005D72F3"/>
    <w:rsid w:val="00604953"/>
    <w:rsid w:val="006305C2"/>
    <w:rsid w:val="006324E0"/>
    <w:rsid w:val="0066379B"/>
    <w:rsid w:val="0069233C"/>
    <w:rsid w:val="006B2EAB"/>
    <w:rsid w:val="006B2F31"/>
    <w:rsid w:val="006D0DAA"/>
    <w:rsid w:val="006D6A5E"/>
    <w:rsid w:val="006F0FFE"/>
    <w:rsid w:val="007B0B58"/>
    <w:rsid w:val="007B764E"/>
    <w:rsid w:val="007E1956"/>
    <w:rsid w:val="0082004C"/>
    <w:rsid w:val="00856203"/>
    <w:rsid w:val="00866353"/>
    <w:rsid w:val="0086797C"/>
    <w:rsid w:val="00881E65"/>
    <w:rsid w:val="008931B8"/>
    <w:rsid w:val="008D146C"/>
    <w:rsid w:val="008E0E7D"/>
    <w:rsid w:val="0093113E"/>
    <w:rsid w:val="009A22ED"/>
    <w:rsid w:val="009A5ABC"/>
    <w:rsid w:val="009B72C0"/>
    <w:rsid w:val="009C2017"/>
    <w:rsid w:val="009C3668"/>
    <w:rsid w:val="00A16211"/>
    <w:rsid w:val="00A32F45"/>
    <w:rsid w:val="00A45FE7"/>
    <w:rsid w:val="00A62217"/>
    <w:rsid w:val="00A765FE"/>
    <w:rsid w:val="00A9605A"/>
    <w:rsid w:val="00AE05AD"/>
    <w:rsid w:val="00AF1953"/>
    <w:rsid w:val="00AF2C58"/>
    <w:rsid w:val="00AF31CE"/>
    <w:rsid w:val="00B33903"/>
    <w:rsid w:val="00B61951"/>
    <w:rsid w:val="00B673E2"/>
    <w:rsid w:val="00B67C27"/>
    <w:rsid w:val="00BE2EB5"/>
    <w:rsid w:val="00BF28B8"/>
    <w:rsid w:val="00C0358C"/>
    <w:rsid w:val="00C14393"/>
    <w:rsid w:val="00C33F18"/>
    <w:rsid w:val="00C3449D"/>
    <w:rsid w:val="00C36D91"/>
    <w:rsid w:val="00C5399A"/>
    <w:rsid w:val="00C57C0B"/>
    <w:rsid w:val="00C57DDA"/>
    <w:rsid w:val="00C96CF6"/>
    <w:rsid w:val="00CB5364"/>
    <w:rsid w:val="00CB6501"/>
    <w:rsid w:val="00CC3B96"/>
    <w:rsid w:val="00CF1339"/>
    <w:rsid w:val="00D23FAB"/>
    <w:rsid w:val="00D46A95"/>
    <w:rsid w:val="00D86556"/>
    <w:rsid w:val="00DB4075"/>
    <w:rsid w:val="00DB65DB"/>
    <w:rsid w:val="00DC39FE"/>
    <w:rsid w:val="00DC6C35"/>
    <w:rsid w:val="00DE2ED6"/>
    <w:rsid w:val="00E175C2"/>
    <w:rsid w:val="00E21CEF"/>
    <w:rsid w:val="00E22E95"/>
    <w:rsid w:val="00E22EA1"/>
    <w:rsid w:val="00E36D6A"/>
    <w:rsid w:val="00E4652D"/>
    <w:rsid w:val="00E93528"/>
    <w:rsid w:val="00EA0A40"/>
    <w:rsid w:val="00EC3611"/>
    <w:rsid w:val="00ED0CFF"/>
    <w:rsid w:val="00ED4D85"/>
    <w:rsid w:val="00F02A2A"/>
    <w:rsid w:val="00F23C43"/>
    <w:rsid w:val="00F337D1"/>
    <w:rsid w:val="00F6438C"/>
    <w:rsid w:val="00F958C3"/>
    <w:rsid w:val="00FB1F6D"/>
    <w:rsid w:val="00FB37C5"/>
    <w:rsid w:val="00FC1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A8ABEC"/>
  <w15:chartTrackingRefBased/>
  <w15:docId w15:val="{61C0DB6C-634D-4545-B889-43350FC82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0E7D"/>
    <w:pPr>
      <w:ind w:left="720"/>
      <w:contextualSpacing/>
    </w:pPr>
  </w:style>
  <w:style w:type="paragraph" w:customStyle="1" w:styleId="C30X">
    <w:name w:val="C30X"/>
    <w:basedOn w:val="Normal"/>
    <w:uiPriority w:val="99"/>
    <w:rsid w:val="003E08C3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kern w:val="0"/>
      <w:sz w:val="24"/>
      <w:szCs w:val="24"/>
      <w14:ligatures w14:val="none"/>
    </w:rPr>
  </w:style>
  <w:style w:type="paragraph" w:customStyle="1" w:styleId="T30X">
    <w:name w:val="T30X"/>
    <w:basedOn w:val="Normal"/>
    <w:uiPriority w:val="99"/>
    <w:rsid w:val="003E08C3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  <w:kern w:val="0"/>
      <w14:ligatures w14:val="none"/>
    </w:rPr>
  </w:style>
  <w:style w:type="paragraph" w:styleId="NoSpacing">
    <w:name w:val="No Spacing"/>
    <w:uiPriority w:val="1"/>
    <w:qFormat/>
    <w:rsid w:val="00275CFF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9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AJSELA PACARIZ</cp:lastModifiedBy>
  <cp:revision>17</cp:revision>
  <cp:lastPrinted>2025-06-03T10:48:00Z</cp:lastPrinted>
  <dcterms:created xsi:type="dcterms:W3CDTF">2025-04-07T08:33:00Z</dcterms:created>
  <dcterms:modified xsi:type="dcterms:W3CDTF">2025-06-04T06:20:00Z</dcterms:modified>
</cp:coreProperties>
</file>